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57D6" w14:textId="11994BC6" w:rsidR="000575BB" w:rsidRDefault="001774A4" w:rsidP="000575B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D163" wp14:editId="13D02CAA">
                <wp:simplePos x="0" y="0"/>
                <wp:positionH relativeFrom="column">
                  <wp:posOffset>-389744</wp:posOffset>
                </wp:positionH>
                <wp:positionV relativeFrom="paragraph">
                  <wp:posOffset>-359764</wp:posOffset>
                </wp:positionV>
                <wp:extent cx="1394085" cy="62209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085" cy="622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0F6A0" w14:textId="3A1BFED6" w:rsidR="001774A4" w:rsidRDefault="000575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C24FE" wp14:editId="4382A96D">
                                  <wp:extent cx="1115695" cy="440690"/>
                                  <wp:effectExtent l="0" t="0" r="0" b="3810"/>
                                  <wp:docPr id="1907464185" name="Picture 1" descr="A pink and black triangle with a white symb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7464185" name="Picture 1" descr="A pink and black triangle with a white symb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695" cy="440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1D1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7pt;margin-top:-28.35pt;width:109.7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" filled="f" stroked="f" strokeweight=".5pt">
                <v:textbox>
                  <w:txbxContent>
                    <w:p w14:paraId="1840F6A0" w14:textId="3A1BFED6" w:rsidR="001774A4" w:rsidRDefault="000575BB">
                      <w:r>
                        <w:rPr>
                          <w:noProof/>
                        </w:rPr>
                        <w:drawing>
                          <wp:inline distT="0" distB="0" distL="0" distR="0" wp14:anchorId="5F0C24FE" wp14:editId="4382A96D">
                            <wp:extent cx="1115695" cy="440690"/>
                            <wp:effectExtent l="0" t="0" r="0" b="3810"/>
                            <wp:docPr id="1907464185" name="Picture 1" descr="A pink and black triangle with a white symb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7464185" name="Picture 1" descr="A pink and black triangle with a white symbol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695" cy="440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7255">
        <w:t>Member</w:t>
      </w:r>
      <w:r w:rsidR="004006AA">
        <w:t xml:space="preserve">ship Application </w:t>
      </w:r>
      <w:r w:rsidR="000F7255">
        <w:t>Form</w:t>
      </w:r>
    </w:p>
    <w:p w14:paraId="6BAD060D" w14:textId="0CF7BDFA" w:rsidR="0012600D" w:rsidRDefault="000575BB" w:rsidP="000575BB">
      <w:pPr>
        <w:pStyle w:val="Heading1"/>
      </w:pPr>
      <w:r>
        <w:t>40</w:t>
      </w:r>
      <w:r w:rsidRPr="000575BB">
        <w:rPr>
          <w:vertAlign w:val="superscript"/>
        </w:rPr>
        <w:t>th</w:t>
      </w:r>
      <w:r>
        <w:t xml:space="preserve"> Anniversary Season, </w:t>
      </w:r>
      <w:r w:rsidR="000F7255">
        <w:t>202</w:t>
      </w:r>
      <w:r>
        <w:t>3</w:t>
      </w:r>
      <w:r w:rsidR="00455E95">
        <w:t>-‘2</w:t>
      </w:r>
      <w:r>
        <w:t>4</w:t>
      </w:r>
      <w:r w:rsidR="00AD083C">
        <w:t xml:space="preserve"> </w:t>
      </w:r>
    </w:p>
    <w:p w14:paraId="5F7B9123" w14:textId="77777777" w:rsidR="000F7255" w:rsidRPr="000F7255" w:rsidRDefault="000F7255" w:rsidP="000F7255"/>
    <w:p w14:paraId="65A96192" w14:textId="02C5C849" w:rsidR="000F7255" w:rsidRDefault="000F7255" w:rsidP="000F72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7255" w14:paraId="462C40CD" w14:textId="77777777" w:rsidTr="0054419C">
        <w:tc>
          <w:tcPr>
            <w:tcW w:w="9350" w:type="dxa"/>
          </w:tcPr>
          <w:p w14:paraId="03017465" w14:textId="0E216CAF" w:rsidR="000F7255" w:rsidRPr="000F7255" w:rsidRDefault="000F7255" w:rsidP="000F7255">
            <w:pPr>
              <w:rPr>
                <w:b/>
                <w:bCs/>
              </w:rPr>
            </w:pPr>
            <w:r w:rsidRPr="000F7255">
              <w:rPr>
                <w:b/>
                <w:bCs/>
              </w:rPr>
              <w:t>Name</w:t>
            </w:r>
            <w:r w:rsidR="0031521C">
              <w:rPr>
                <w:b/>
                <w:bCs/>
              </w:rPr>
              <w:t xml:space="preserve"> (</w:t>
            </w:r>
            <w:r w:rsidR="00AD083C">
              <w:rPr>
                <w:b/>
                <w:bCs/>
              </w:rPr>
              <w:t>p</w:t>
            </w:r>
            <w:r w:rsidR="004006AA">
              <w:rPr>
                <w:b/>
                <w:bCs/>
              </w:rPr>
              <w:t>l</w:t>
            </w:r>
            <w:r w:rsidR="0031521C">
              <w:rPr>
                <w:b/>
                <w:bCs/>
              </w:rPr>
              <w:t xml:space="preserve">ease print): </w:t>
            </w:r>
          </w:p>
          <w:p w14:paraId="02F489F8" w14:textId="77777777" w:rsidR="000F7255" w:rsidRDefault="000F7255" w:rsidP="000F7255"/>
          <w:p w14:paraId="4705D795" w14:textId="69BE6670" w:rsidR="002227ED" w:rsidRPr="002227ED" w:rsidRDefault="002227ED" w:rsidP="000F7255">
            <w:pPr>
              <w:rPr>
                <w:b/>
                <w:bCs/>
              </w:rPr>
            </w:pPr>
          </w:p>
        </w:tc>
      </w:tr>
      <w:tr w:rsidR="000F7255" w14:paraId="2AF64258" w14:textId="77777777" w:rsidTr="000F0032">
        <w:tc>
          <w:tcPr>
            <w:tcW w:w="9350" w:type="dxa"/>
          </w:tcPr>
          <w:p w14:paraId="7159FA4C" w14:textId="37850DFE" w:rsidR="000954AA" w:rsidRPr="002C3ECA" w:rsidRDefault="000F7255" w:rsidP="000F7255">
            <w:pPr>
              <w:rPr>
                <w:b/>
                <w:bCs/>
              </w:rPr>
            </w:pPr>
            <w:r w:rsidRPr="000F7255">
              <w:rPr>
                <w:b/>
                <w:bCs/>
              </w:rPr>
              <w:t>Email Address</w:t>
            </w:r>
            <w:r w:rsidR="002227ED">
              <w:rPr>
                <w:b/>
                <w:bCs/>
              </w:rPr>
              <w:t>:</w:t>
            </w:r>
          </w:p>
          <w:p w14:paraId="58A031AE" w14:textId="23E437D6" w:rsidR="000F7255" w:rsidRDefault="000954AA" w:rsidP="000F7255">
            <w:r w:rsidRPr="000954AA">
              <w:rPr>
                <w:b/>
                <w:bCs/>
              </w:rPr>
              <w:t>Phone</w:t>
            </w:r>
            <w:r>
              <w:t xml:space="preserve">: </w:t>
            </w:r>
          </w:p>
          <w:p w14:paraId="053EDAE5" w14:textId="77777777" w:rsidR="000954AA" w:rsidRDefault="000954AA" w:rsidP="000F7255"/>
          <w:p w14:paraId="7585D982" w14:textId="58828B4B" w:rsidR="000F7255" w:rsidRDefault="000F7255" w:rsidP="000F7255"/>
        </w:tc>
      </w:tr>
      <w:tr w:rsidR="000F7255" w14:paraId="10B84186" w14:textId="77777777" w:rsidTr="001A18B6">
        <w:tc>
          <w:tcPr>
            <w:tcW w:w="9350" w:type="dxa"/>
          </w:tcPr>
          <w:p w14:paraId="79939552" w14:textId="526151E6" w:rsidR="000F7255" w:rsidRPr="000F7255" w:rsidRDefault="002227ED" w:rsidP="000F7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Mailing </w:t>
            </w:r>
            <w:r w:rsidR="000F7255" w:rsidRPr="000F7255">
              <w:rPr>
                <w:b/>
                <w:bCs/>
              </w:rPr>
              <w:t>Address</w:t>
            </w:r>
            <w:r>
              <w:rPr>
                <w:b/>
                <w:bCs/>
              </w:rPr>
              <w:t>:</w:t>
            </w:r>
          </w:p>
          <w:p w14:paraId="472AFA44" w14:textId="77777777" w:rsidR="000F7255" w:rsidRDefault="000F7255" w:rsidP="000F7255"/>
          <w:p w14:paraId="67902AE5" w14:textId="77777777" w:rsidR="000954AA" w:rsidRPr="002227ED" w:rsidRDefault="000954AA" w:rsidP="000F7255">
            <w:pPr>
              <w:rPr>
                <w:b/>
                <w:bCs/>
              </w:rPr>
            </w:pPr>
          </w:p>
          <w:p w14:paraId="16FA05AB" w14:textId="5E76C2BC" w:rsidR="000F7255" w:rsidRDefault="000F7255" w:rsidP="000F7255"/>
        </w:tc>
      </w:tr>
      <w:tr w:rsidR="000F7255" w14:paraId="558968DB" w14:textId="77777777" w:rsidTr="00502614">
        <w:tc>
          <w:tcPr>
            <w:tcW w:w="9350" w:type="dxa"/>
          </w:tcPr>
          <w:p w14:paraId="03E1C76F" w14:textId="227BD73D" w:rsidR="000F7255" w:rsidRPr="000F7255" w:rsidRDefault="000F7255" w:rsidP="000F7255">
            <w:pPr>
              <w:rPr>
                <w:b/>
                <w:bCs/>
              </w:rPr>
            </w:pPr>
            <w:r w:rsidRPr="000F7255">
              <w:rPr>
                <w:b/>
                <w:bCs/>
              </w:rPr>
              <w:t>Are you a renewing member or new member?</w:t>
            </w:r>
          </w:p>
          <w:p w14:paraId="0209A806" w14:textId="77777777" w:rsidR="000F7255" w:rsidRDefault="000F7255" w:rsidP="000F7255"/>
          <w:p w14:paraId="3597C63C" w14:textId="5866E0DA" w:rsidR="000F7255" w:rsidRDefault="000F7255" w:rsidP="002C3ECA">
            <w:pPr>
              <w:pStyle w:val="ListParagraph"/>
              <w:numPr>
                <w:ilvl w:val="0"/>
                <w:numId w:val="6"/>
              </w:numPr>
            </w:pPr>
            <w:r>
              <w:t>Renewing</w:t>
            </w:r>
            <w:r w:rsidR="00455E95">
              <w:t xml:space="preserve"> </w:t>
            </w:r>
            <w:r w:rsidR="002C3ECA">
              <w:t xml:space="preserve">                             </w:t>
            </w:r>
            <w:r w:rsidR="002C3ECA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="002C3ECA">
              <w:instrText xml:space="preserve"> FORMCHECKBOX </w:instrText>
            </w:r>
            <w:r w:rsidR="00000000">
              <w:fldChar w:fldCharType="separate"/>
            </w:r>
            <w:r w:rsidR="002C3ECA">
              <w:fldChar w:fldCharType="end"/>
            </w:r>
            <w:bookmarkEnd w:id="0"/>
            <w:r w:rsidR="002C3ECA">
              <w:t xml:space="preserve"> New Member </w:t>
            </w:r>
          </w:p>
          <w:p w14:paraId="2B37C6FB" w14:textId="595E25BC" w:rsidR="004006AA" w:rsidRDefault="004006AA" w:rsidP="004006AA"/>
          <w:p w14:paraId="0BDA7AE3" w14:textId="579B1A4F" w:rsidR="004006AA" w:rsidRDefault="000954AA" w:rsidP="004006AA">
            <w:r w:rsidRPr="000954AA">
              <w:rPr>
                <w:b/>
                <w:bCs/>
              </w:rPr>
              <w:t>Musician Member:</w:t>
            </w:r>
            <w:r>
              <w:t xml:space="preserve">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rPr>
                <w:b/>
                <w:bCs/>
              </w:rPr>
              <w:t xml:space="preserve">    Instrument: </w:t>
            </w:r>
            <w:r w:rsidR="004006AA" w:rsidRPr="004006AA">
              <w:rPr>
                <w:b/>
                <w:bCs/>
              </w:rPr>
              <w:t xml:space="preserve"> </w:t>
            </w:r>
            <w:r w:rsidR="00455E95">
              <w:rPr>
                <w:b/>
                <w:bCs/>
              </w:rPr>
              <w:t>_____________________</w:t>
            </w:r>
          </w:p>
          <w:p w14:paraId="1788BB2D" w14:textId="498AE1AC" w:rsidR="004006AA" w:rsidRDefault="002C3ECA" w:rsidP="004006AA">
            <w:r>
              <w:t xml:space="preserve">    </w:t>
            </w:r>
          </w:p>
          <w:p w14:paraId="2AD0439C" w14:textId="6D0D38EA" w:rsidR="004006AA" w:rsidRDefault="004006AA" w:rsidP="004006AA">
            <w:r w:rsidRPr="004006AA">
              <w:rPr>
                <w:b/>
                <w:bCs/>
              </w:rPr>
              <w:t>Non-playing member: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  <w:p w14:paraId="7B066642" w14:textId="77777777" w:rsidR="004006AA" w:rsidRDefault="004006AA" w:rsidP="004006AA"/>
          <w:p w14:paraId="4B139E53" w14:textId="044EF556" w:rsidR="004006AA" w:rsidRDefault="004006AA" w:rsidP="004006AA">
            <w:r w:rsidRPr="000954AA">
              <w:rPr>
                <w:b/>
                <w:bCs/>
              </w:rPr>
              <w:t xml:space="preserve">Membership fees </w:t>
            </w:r>
            <w:r w:rsidR="000954AA" w:rsidRPr="000954AA">
              <w:rPr>
                <w:b/>
                <w:bCs/>
              </w:rPr>
              <w:t>paid:</w:t>
            </w:r>
            <w:r w:rsidR="000954AA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Yes </w:t>
            </w:r>
            <w:r w:rsidR="000954AA">
              <w:t xml:space="preserve">   ( </w:t>
            </w:r>
            <w:r w:rsidR="000954A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0954AA">
              <w:instrText xml:space="preserve"> FORMCHECKBOX </w:instrText>
            </w:r>
            <w:r w:rsidR="00000000">
              <w:fldChar w:fldCharType="separate"/>
            </w:r>
            <w:r w:rsidR="000954AA">
              <w:fldChar w:fldCharType="end"/>
            </w:r>
            <w:bookmarkEnd w:id="4"/>
            <w:r w:rsidR="000954AA">
              <w:t xml:space="preserve"> Fee payment confirmed by CCO )</w:t>
            </w:r>
          </w:p>
          <w:p w14:paraId="71FC28F2" w14:textId="71BBB410" w:rsidR="00C37AEC" w:rsidRDefault="00C37AEC" w:rsidP="004006AA"/>
          <w:p w14:paraId="7AC0E7CC" w14:textId="0589F34B" w:rsidR="002C3ECA" w:rsidRDefault="0078233C" w:rsidP="002C3ECA">
            <w:r>
              <w:t xml:space="preserve">NOTE: </w:t>
            </w:r>
            <w:r w:rsidR="00C37AEC">
              <w:t xml:space="preserve">the CCO’s membership fees </w:t>
            </w:r>
            <w:r w:rsidR="000575BB">
              <w:t xml:space="preserve">remain </w:t>
            </w:r>
            <w:r w:rsidR="00C37AEC">
              <w:t>relatively low</w:t>
            </w:r>
            <w:r w:rsidR="000575BB">
              <w:t xml:space="preserve"> </w:t>
            </w:r>
            <w:r w:rsidR="002C3ECA">
              <w:t xml:space="preserve">but </w:t>
            </w:r>
            <w:r w:rsidR="000575BB">
              <w:t xml:space="preserve">our </w:t>
            </w:r>
            <w:r w:rsidR="00C37AEC">
              <w:t>costs</w:t>
            </w:r>
            <w:r w:rsidR="000575BB">
              <w:t xml:space="preserve"> have risen since we resumed performing in 2022, particularly </w:t>
            </w:r>
            <w:r w:rsidR="00273FE4">
              <w:t xml:space="preserve">the cost of any </w:t>
            </w:r>
            <w:r w:rsidR="000575BB">
              <w:t xml:space="preserve">musicians who earn honorariums, and </w:t>
            </w:r>
            <w:r w:rsidR="00E33B6F">
              <w:t xml:space="preserve">the rental of </w:t>
            </w:r>
            <w:r w:rsidR="000575BB">
              <w:t xml:space="preserve">concert venues. </w:t>
            </w:r>
            <w:r w:rsidR="002C3ECA">
              <w:t xml:space="preserve">Members </w:t>
            </w:r>
            <w:r w:rsidR="0040098A">
              <w:t>are encouraged</w:t>
            </w:r>
            <w:r w:rsidR="000575BB">
              <w:t xml:space="preserve">, if they can, </w:t>
            </w:r>
            <w:r w:rsidR="002C3ECA">
              <w:t xml:space="preserve">to </w:t>
            </w:r>
            <w:r w:rsidR="00273FE4">
              <w:t xml:space="preserve">donate </w:t>
            </w:r>
            <w:r w:rsidR="002C3ECA">
              <w:t xml:space="preserve">in addition to </w:t>
            </w:r>
            <w:r w:rsidR="000575BB">
              <w:t xml:space="preserve">paying </w:t>
            </w:r>
            <w:r w:rsidR="0040098A">
              <w:t xml:space="preserve">membership </w:t>
            </w:r>
            <w:r w:rsidR="002C3ECA">
              <w:t xml:space="preserve">fees. </w:t>
            </w:r>
            <w:r w:rsidR="000575BB">
              <w:t>The CCO issues charitable receipts for donations over $20</w:t>
            </w:r>
            <w:r w:rsidR="00E33B6F">
              <w:t xml:space="preserve">. You </w:t>
            </w:r>
            <w:r w:rsidR="000575BB">
              <w:t>c</w:t>
            </w:r>
            <w:r w:rsidR="00273FE4">
              <w:t xml:space="preserve">an </w:t>
            </w:r>
            <w:r w:rsidR="000575BB">
              <w:t>donate</w:t>
            </w:r>
            <w:r w:rsidR="00E33B6F">
              <w:t xml:space="preserve"> </w:t>
            </w:r>
            <w:r w:rsidR="000575BB">
              <w:t>on-line through Canada Helps</w:t>
            </w:r>
            <w:r w:rsidR="00E33B6F">
              <w:t xml:space="preserve"> or by cash or cheque to a Door Volunteer or a Director</w:t>
            </w:r>
            <w:r w:rsidR="000575BB">
              <w:t xml:space="preserve">. </w:t>
            </w:r>
          </w:p>
        </w:tc>
      </w:tr>
      <w:tr w:rsidR="000F7255" w14:paraId="4CDE7A97" w14:textId="77777777" w:rsidTr="00134B36">
        <w:tc>
          <w:tcPr>
            <w:tcW w:w="9350" w:type="dxa"/>
          </w:tcPr>
          <w:p w14:paraId="55B8B715" w14:textId="0EEDE8D8" w:rsidR="000F7255" w:rsidRPr="00E33B6F" w:rsidRDefault="000F7255" w:rsidP="000F7255">
            <w:pPr>
              <w:rPr>
                <w:b/>
                <w:bCs/>
              </w:rPr>
            </w:pPr>
            <w:r w:rsidRPr="000F7255">
              <w:rPr>
                <w:b/>
                <w:bCs/>
              </w:rPr>
              <w:t>Do you consent to be</w:t>
            </w:r>
            <w:r w:rsidR="002227ED">
              <w:rPr>
                <w:b/>
                <w:bCs/>
              </w:rPr>
              <w:t>ing</w:t>
            </w:r>
            <w:r w:rsidR="004006AA">
              <w:rPr>
                <w:b/>
                <w:bCs/>
              </w:rPr>
              <w:t xml:space="preserve"> on the CCO’s E</w:t>
            </w:r>
            <w:r w:rsidRPr="000F7255">
              <w:rPr>
                <w:b/>
                <w:bCs/>
              </w:rPr>
              <w:t>mail</w:t>
            </w:r>
            <w:r w:rsidR="004006AA">
              <w:rPr>
                <w:b/>
                <w:bCs/>
              </w:rPr>
              <w:t xml:space="preserve"> List</w:t>
            </w:r>
            <w:r w:rsidR="00E33B6F">
              <w:rPr>
                <w:b/>
                <w:bCs/>
              </w:rPr>
              <w:t>s</w:t>
            </w:r>
            <w:r w:rsidRPr="000F7255">
              <w:rPr>
                <w:b/>
                <w:bCs/>
              </w:rPr>
              <w:t>?</w:t>
            </w:r>
          </w:p>
          <w:p w14:paraId="07CE098B" w14:textId="4EA5BD0D" w:rsidR="000F7255" w:rsidRDefault="000F7255" w:rsidP="000F7255">
            <w:pPr>
              <w:pStyle w:val="ListParagraph"/>
              <w:numPr>
                <w:ilvl w:val="0"/>
                <w:numId w:val="7"/>
              </w:numPr>
            </w:pPr>
            <w:r>
              <w:t>Yes</w:t>
            </w:r>
            <w:r w:rsidR="002C3ECA">
              <w:t xml:space="preserve">                                </w:t>
            </w:r>
            <w:r w:rsidR="002C3ECA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="002C3ECA">
              <w:instrText xml:space="preserve"> FORMCHECKBOX </w:instrText>
            </w:r>
            <w:r w:rsidR="00000000">
              <w:fldChar w:fldCharType="separate"/>
            </w:r>
            <w:r w:rsidR="002C3ECA">
              <w:fldChar w:fldCharType="end"/>
            </w:r>
            <w:bookmarkEnd w:id="5"/>
            <w:r w:rsidR="002C3ECA">
              <w:t xml:space="preserve">   </w:t>
            </w:r>
            <w:r>
              <w:t>N</w:t>
            </w:r>
            <w:r w:rsidR="00273FE4">
              <w:t>o</w:t>
            </w:r>
          </w:p>
          <w:p w14:paraId="2592D707" w14:textId="77777777" w:rsidR="00273FE4" w:rsidRDefault="00273FE4" w:rsidP="00273FE4">
            <w:pPr>
              <w:pStyle w:val="ListParagraph"/>
            </w:pPr>
          </w:p>
          <w:p w14:paraId="615C3F5D" w14:textId="0AB3FBB5" w:rsidR="004006AA" w:rsidRDefault="002227ED" w:rsidP="000F7255">
            <w:r>
              <w:t xml:space="preserve">The CCO does not share, sell or distribute </w:t>
            </w:r>
            <w:r w:rsidR="004006AA">
              <w:t xml:space="preserve">the </w:t>
            </w:r>
            <w:r w:rsidR="00AD083C">
              <w:t xml:space="preserve">Members’ personal contact </w:t>
            </w:r>
            <w:r>
              <w:t xml:space="preserve">information </w:t>
            </w:r>
            <w:r w:rsidR="000954AA">
              <w:t>collected</w:t>
            </w:r>
            <w:r w:rsidR="0040098A">
              <w:t xml:space="preserve"> on this Form</w:t>
            </w:r>
            <w:r w:rsidR="0078233C">
              <w:t xml:space="preserve">. </w:t>
            </w:r>
            <w:r w:rsidR="000954AA">
              <w:t xml:space="preserve">You can unsubscribe to the </w:t>
            </w:r>
            <w:r w:rsidR="0078233C">
              <w:t xml:space="preserve">Members’ Email List </w:t>
            </w:r>
            <w:r w:rsidR="000954AA">
              <w:t xml:space="preserve">at any time. </w:t>
            </w:r>
          </w:p>
          <w:p w14:paraId="75EAD446" w14:textId="778A97E9" w:rsidR="000F7255" w:rsidRDefault="000F7255" w:rsidP="004006AA"/>
        </w:tc>
      </w:tr>
      <w:tr w:rsidR="004006AA" w14:paraId="31C766A8" w14:textId="77777777" w:rsidTr="00134B36">
        <w:tc>
          <w:tcPr>
            <w:tcW w:w="9350" w:type="dxa"/>
          </w:tcPr>
          <w:p w14:paraId="04114743" w14:textId="77777777" w:rsidR="000954AA" w:rsidRDefault="000954AA" w:rsidP="000F7255">
            <w:pPr>
              <w:rPr>
                <w:b/>
                <w:bCs/>
              </w:rPr>
            </w:pPr>
          </w:p>
          <w:p w14:paraId="3EF705E8" w14:textId="77777777" w:rsidR="000954AA" w:rsidRDefault="000954AA" w:rsidP="000F7255">
            <w:pPr>
              <w:rPr>
                <w:b/>
                <w:bCs/>
              </w:rPr>
            </w:pPr>
          </w:p>
          <w:p w14:paraId="0E175FEB" w14:textId="31C9C694" w:rsidR="000954AA" w:rsidRPr="000F7255" w:rsidRDefault="000954AA" w:rsidP="000F72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                                                                 Date </w:t>
            </w:r>
          </w:p>
        </w:tc>
      </w:tr>
    </w:tbl>
    <w:p w14:paraId="5948FEE2" w14:textId="77777777" w:rsidR="0030640E" w:rsidRDefault="0030640E" w:rsidP="000F7255">
      <w:pPr>
        <w:rPr>
          <w:sz w:val="13"/>
          <w:szCs w:val="13"/>
        </w:rPr>
      </w:pPr>
    </w:p>
    <w:p w14:paraId="39F2A5DD" w14:textId="045AB3CD" w:rsidR="00455E95" w:rsidRPr="002D0EF8" w:rsidRDefault="00E33B6F" w:rsidP="000F7255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30640E">
        <w:rPr>
          <w:sz w:val="20"/>
          <w:szCs w:val="20"/>
        </w:rPr>
        <w:t xml:space="preserve">ees can be paid </w:t>
      </w:r>
      <w:r w:rsidR="00273FE4">
        <w:rPr>
          <w:sz w:val="20"/>
          <w:szCs w:val="20"/>
        </w:rPr>
        <w:t xml:space="preserve">by e-transfer to </w:t>
      </w:r>
      <w:hyperlink r:id="rId9" w:history="1">
        <w:r w:rsidR="00273FE4" w:rsidRPr="00687BF8">
          <w:rPr>
            <w:rStyle w:val="Hyperlink"/>
            <w:sz w:val="20"/>
            <w:szCs w:val="20"/>
          </w:rPr>
          <w:t>treasurer@ccorchestra.org</w:t>
        </w:r>
      </w:hyperlink>
      <w:r w:rsidR="00273FE4">
        <w:rPr>
          <w:sz w:val="20"/>
          <w:szCs w:val="20"/>
        </w:rPr>
        <w:t xml:space="preserve"> (please add a note “Member</w:t>
      </w:r>
      <w:r>
        <w:rPr>
          <w:sz w:val="20"/>
          <w:szCs w:val="20"/>
        </w:rPr>
        <w:t xml:space="preserve">ship </w:t>
      </w:r>
      <w:proofErr w:type="spellStart"/>
      <w:r w:rsidR="00273FE4">
        <w:rPr>
          <w:sz w:val="20"/>
          <w:szCs w:val="20"/>
        </w:rPr>
        <w:t>fees</w:t>
      </w:r>
      <w:proofErr w:type="spellEnd"/>
      <w:r w:rsidR="00273FE4">
        <w:rPr>
          <w:sz w:val="20"/>
          <w:szCs w:val="20"/>
        </w:rPr>
        <w:t xml:space="preserve"> for ____________ (your name)</w:t>
      </w:r>
      <w:r>
        <w:rPr>
          <w:sz w:val="20"/>
          <w:szCs w:val="20"/>
        </w:rPr>
        <w:t>”</w:t>
      </w:r>
      <w:r w:rsidR="00273FE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or </w:t>
      </w:r>
      <w:r w:rsidR="0030640E">
        <w:rPr>
          <w:sz w:val="20"/>
          <w:szCs w:val="20"/>
        </w:rPr>
        <w:t xml:space="preserve">by cash or cheque to a Door Volunteer </w:t>
      </w:r>
      <w:r w:rsidR="00273FE4">
        <w:rPr>
          <w:sz w:val="20"/>
          <w:szCs w:val="20"/>
        </w:rPr>
        <w:t xml:space="preserve">or a Director. </w:t>
      </w:r>
    </w:p>
    <w:p w14:paraId="20D5E2D4" w14:textId="77777777" w:rsidR="00E33B6F" w:rsidRDefault="00E33B6F" w:rsidP="00751F1D">
      <w:pPr>
        <w:jc w:val="center"/>
        <w:rPr>
          <w:sz w:val="28"/>
          <w:szCs w:val="28"/>
        </w:rPr>
      </w:pPr>
    </w:p>
    <w:p w14:paraId="0820E720" w14:textId="580A5E70" w:rsidR="00890072" w:rsidRPr="00751F1D" w:rsidRDefault="00890072" w:rsidP="00751F1D">
      <w:pPr>
        <w:jc w:val="center"/>
        <w:rPr>
          <w:sz w:val="28"/>
          <w:szCs w:val="28"/>
        </w:rPr>
      </w:pPr>
      <w:r w:rsidRPr="00751F1D">
        <w:rPr>
          <w:sz w:val="28"/>
          <w:szCs w:val="28"/>
        </w:rPr>
        <w:lastRenderedPageBreak/>
        <w:t xml:space="preserve">Schedule A to Membership Form, </w:t>
      </w:r>
      <w:r w:rsidR="00751F1D">
        <w:rPr>
          <w:sz w:val="28"/>
          <w:szCs w:val="28"/>
        </w:rPr>
        <w:t>202</w:t>
      </w:r>
      <w:r w:rsidR="0030640E">
        <w:rPr>
          <w:sz w:val="28"/>
          <w:szCs w:val="28"/>
        </w:rPr>
        <w:t xml:space="preserve">3-’24 </w:t>
      </w:r>
    </w:p>
    <w:p w14:paraId="4F0C3D0F" w14:textId="2B83F5FA" w:rsidR="00BC2FE5" w:rsidRPr="00751F1D" w:rsidRDefault="00BC2FE5" w:rsidP="00890072">
      <w:pPr>
        <w:jc w:val="center"/>
        <w:rPr>
          <w:b/>
          <w:bCs/>
          <w:sz w:val="28"/>
          <w:szCs w:val="28"/>
        </w:rPr>
      </w:pPr>
      <w:r w:rsidRPr="00751F1D">
        <w:rPr>
          <w:b/>
          <w:bCs/>
          <w:sz w:val="28"/>
          <w:szCs w:val="28"/>
        </w:rPr>
        <w:t xml:space="preserve">OPTIONAL SURVEY </w:t>
      </w:r>
    </w:p>
    <w:p w14:paraId="414AC5D0" w14:textId="6C93A5FC" w:rsidR="00890072" w:rsidRPr="00751F1D" w:rsidRDefault="00890072" w:rsidP="00890072">
      <w:pPr>
        <w:jc w:val="center"/>
        <w:rPr>
          <w:sz w:val="28"/>
          <w:szCs w:val="28"/>
        </w:rPr>
      </w:pPr>
    </w:p>
    <w:p w14:paraId="7753A430" w14:textId="74F7B8C6" w:rsidR="00890072" w:rsidRPr="00751F1D" w:rsidRDefault="00F04A0F" w:rsidP="00F04A0F">
      <w:pPr>
        <w:pStyle w:val="ListParagraph"/>
        <w:numPr>
          <w:ilvl w:val="0"/>
          <w:numId w:val="11"/>
        </w:numPr>
        <w:rPr>
          <w:b/>
          <w:bCs/>
        </w:rPr>
      </w:pPr>
      <w:r w:rsidRPr="00751F1D">
        <w:rPr>
          <w:b/>
          <w:bCs/>
        </w:rPr>
        <w:t xml:space="preserve">Playing outdoors? </w:t>
      </w:r>
    </w:p>
    <w:p w14:paraId="5E786D94" w14:textId="57B089BC" w:rsidR="00F04A0F" w:rsidRPr="00751F1D" w:rsidRDefault="00F04A0F" w:rsidP="00F04A0F">
      <w:pPr>
        <w:ind w:left="360"/>
      </w:pPr>
    </w:p>
    <w:p w14:paraId="765D5C88" w14:textId="72E9D90A" w:rsidR="0078233C" w:rsidRPr="00D437F6" w:rsidRDefault="00F04A0F" w:rsidP="00F04A0F">
      <w:pPr>
        <w:ind w:left="360"/>
      </w:pPr>
      <w:r w:rsidRPr="00D437F6">
        <w:t xml:space="preserve">The CCO has held </w:t>
      </w:r>
      <w:r w:rsidR="0030640E">
        <w:t>three</w:t>
      </w:r>
      <w:r w:rsidRPr="00D437F6">
        <w:t xml:space="preserve"> summer seasons, </w:t>
      </w:r>
      <w:r w:rsidR="00BC2FE5" w:rsidRPr="00D437F6">
        <w:t xml:space="preserve">Playing in the Park, </w:t>
      </w:r>
      <w:r w:rsidRPr="00D437F6">
        <w:t>outside in Allen Gardens Park</w:t>
      </w:r>
      <w:r w:rsidR="00D437F6" w:rsidRPr="00D437F6">
        <w:t xml:space="preserve"> </w:t>
      </w:r>
      <w:r w:rsidR="002D0EF8">
        <w:t>on 6 Sunday afternoons. Also, in July 2023, the CCO was the</w:t>
      </w:r>
      <w:r w:rsidR="0030640E">
        <w:t xml:space="preserve"> featured entertainment at a festival, “Sounds like a Park”, organized by Toronto Metropolitan University a</w:t>
      </w:r>
      <w:r w:rsidR="002D0EF8">
        <w:t xml:space="preserve">lso </w:t>
      </w:r>
      <w:r w:rsidR="0030640E">
        <w:t xml:space="preserve">in Allan Gardens. </w:t>
      </w:r>
    </w:p>
    <w:p w14:paraId="6703F81C" w14:textId="77777777" w:rsidR="0078233C" w:rsidRPr="00D437F6" w:rsidRDefault="0078233C" w:rsidP="00F04A0F">
      <w:pPr>
        <w:ind w:left="360"/>
      </w:pPr>
    </w:p>
    <w:p w14:paraId="2AA0E404" w14:textId="0A07C083" w:rsidR="00F04A0F" w:rsidRDefault="00BC2FE5" w:rsidP="00751F1D">
      <w:pPr>
        <w:ind w:left="360"/>
      </w:pPr>
      <w:r w:rsidRPr="00D437F6">
        <w:t xml:space="preserve">Are </w:t>
      </w:r>
      <w:r w:rsidR="00F04A0F" w:rsidRPr="00D437F6">
        <w:t xml:space="preserve">you interested in playing outside </w:t>
      </w:r>
      <w:r w:rsidRPr="00D437F6">
        <w:t xml:space="preserve">in a CCO </w:t>
      </w:r>
      <w:r w:rsidR="00F04A0F" w:rsidRPr="00D437F6">
        <w:t>summer season?</w:t>
      </w:r>
      <w:r w:rsidRPr="00D437F6">
        <w:t xml:space="preserve"> </w:t>
      </w:r>
      <w:r w:rsidR="00751F1D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="00751F1D">
        <w:instrText xml:space="preserve"> FORMCHECKBOX </w:instrText>
      </w:r>
      <w:r w:rsidR="00000000">
        <w:fldChar w:fldCharType="separate"/>
      </w:r>
      <w:r w:rsidR="00751F1D">
        <w:fldChar w:fldCharType="end"/>
      </w:r>
      <w:bookmarkEnd w:id="6"/>
      <w:r w:rsidR="00751F1D">
        <w:t xml:space="preserve"> Yes  </w:t>
      </w:r>
      <w:r w:rsidR="00751F1D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="00751F1D">
        <w:instrText xml:space="preserve"> FORMCHECKBOX </w:instrText>
      </w:r>
      <w:r w:rsidR="00000000">
        <w:fldChar w:fldCharType="separate"/>
      </w:r>
      <w:r w:rsidR="00751F1D">
        <w:fldChar w:fldCharType="end"/>
      </w:r>
      <w:bookmarkEnd w:id="7"/>
      <w:r w:rsidR="00751F1D">
        <w:t xml:space="preserve"> No</w:t>
      </w:r>
    </w:p>
    <w:p w14:paraId="2E0FE4AB" w14:textId="77777777" w:rsidR="002D0EF8" w:rsidRPr="00D437F6" w:rsidRDefault="002D0EF8" w:rsidP="00751F1D"/>
    <w:p w14:paraId="3C4F2DE5" w14:textId="0050F2E2" w:rsidR="00D437F6" w:rsidRPr="00751F1D" w:rsidRDefault="00D437F6" w:rsidP="00F04A0F">
      <w:pPr>
        <w:pStyle w:val="ListParagraph"/>
        <w:numPr>
          <w:ilvl w:val="0"/>
          <w:numId w:val="11"/>
        </w:numPr>
        <w:rPr>
          <w:b/>
          <w:bCs/>
        </w:rPr>
      </w:pPr>
      <w:r w:rsidRPr="00751F1D">
        <w:rPr>
          <w:b/>
          <w:bCs/>
        </w:rPr>
        <w:t xml:space="preserve">Small ensemble play? </w:t>
      </w:r>
    </w:p>
    <w:p w14:paraId="3C8274AF" w14:textId="7D56229C" w:rsidR="00D437F6" w:rsidRDefault="00D437F6" w:rsidP="00D437F6"/>
    <w:p w14:paraId="6C7ABCE5" w14:textId="3812AFEF" w:rsidR="00D437F6" w:rsidRDefault="00273FE4" w:rsidP="00D437F6">
      <w:pPr>
        <w:ind w:left="360"/>
      </w:pPr>
      <w:r>
        <w:t>Occ</w:t>
      </w:r>
      <w:r w:rsidR="0030640E">
        <w:t xml:space="preserve">asionally </w:t>
      </w:r>
      <w:r>
        <w:t>someone asks t</w:t>
      </w:r>
      <w:r w:rsidR="0030640E">
        <w:t xml:space="preserve">he CCO </w:t>
      </w:r>
      <w:r w:rsidR="00D437F6">
        <w:t xml:space="preserve">to provide a small ensemble to perform somewhere, or </w:t>
      </w:r>
      <w:r>
        <w:t xml:space="preserve">the CCO itself </w:t>
      </w:r>
      <w:r w:rsidR="00D437F6">
        <w:t xml:space="preserve">decides to feature </w:t>
      </w:r>
      <w:r w:rsidR="0030640E">
        <w:t xml:space="preserve">its </w:t>
      </w:r>
      <w:r w:rsidR="00D437F6">
        <w:t xml:space="preserve">members in </w:t>
      </w:r>
      <w:r w:rsidR="0030640E">
        <w:t>their</w:t>
      </w:r>
      <w:r w:rsidR="00D437F6">
        <w:t xml:space="preserve"> </w:t>
      </w:r>
      <w:r>
        <w:t xml:space="preserve">own </w:t>
      </w:r>
      <w:r w:rsidR="00D437F6">
        <w:t>small ensemble</w:t>
      </w:r>
      <w:r>
        <w:t>s</w:t>
      </w:r>
      <w:r w:rsidR="00D437F6">
        <w:t xml:space="preserve">. </w:t>
      </w:r>
    </w:p>
    <w:p w14:paraId="63701684" w14:textId="5E1CC2A2" w:rsidR="00D437F6" w:rsidRDefault="00D437F6" w:rsidP="00D437F6">
      <w:pPr>
        <w:ind w:left="360"/>
      </w:pPr>
    </w:p>
    <w:p w14:paraId="03589449" w14:textId="4A5EBCEA" w:rsidR="00D437F6" w:rsidRDefault="00D437F6" w:rsidP="00273FE4">
      <w:pPr>
        <w:ind w:left="360"/>
      </w:pPr>
      <w:r>
        <w:t xml:space="preserve">Are you interested in playing in a small ensemble?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Yes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No </w:t>
      </w:r>
    </w:p>
    <w:p w14:paraId="761CA096" w14:textId="2F823DBE" w:rsidR="00751F1D" w:rsidRDefault="00D437F6" w:rsidP="00273FE4">
      <w:pPr>
        <w:ind w:left="360"/>
      </w:pPr>
      <w:r>
        <w:t xml:space="preserve">If yes, are you already part of a small ensemble? </w:t>
      </w:r>
      <w:r w:rsidR="00751F1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 w:rsidR="00751F1D">
        <w:instrText xml:space="preserve"> FORMCHECKBOX </w:instrText>
      </w:r>
      <w:r w:rsidR="00000000">
        <w:fldChar w:fldCharType="separate"/>
      </w:r>
      <w:r w:rsidR="00751F1D">
        <w:fldChar w:fldCharType="end"/>
      </w:r>
      <w:bookmarkEnd w:id="10"/>
      <w:r w:rsidR="00751F1D">
        <w:t xml:space="preserve"> Yes   </w:t>
      </w:r>
      <w:r w:rsidR="00751F1D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"/>
      <w:r w:rsidR="00751F1D">
        <w:instrText xml:space="preserve"> FORMCHECKBOX </w:instrText>
      </w:r>
      <w:r w:rsidR="00000000">
        <w:fldChar w:fldCharType="separate"/>
      </w:r>
      <w:r w:rsidR="00751F1D">
        <w:fldChar w:fldCharType="end"/>
      </w:r>
      <w:bookmarkEnd w:id="11"/>
      <w:r w:rsidR="00751F1D">
        <w:t xml:space="preserve">  No </w:t>
      </w:r>
    </w:p>
    <w:p w14:paraId="47F8777D" w14:textId="280EED3F" w:rsidR="00751F1D" w:rsidRDefault="00751F1D" w:rsidP="00751F1D">
      <w:pPr>
        <w:ind w:firstLine="360"/>
      </w:pPr>
      <w:r>
        <w:t>Please describe your ensemble: _______________________________________</w:t>
      </w:r>
    </w:p>
    <w:p w14:paraId="28AB69CF" w14:textId="77777777" w:rsidR="00273FE4" w:rsidRDefault="00273FE4" w:rsidP="00751F1D">
      <w:pPr>
        <w:ind w:firstLine="360"/>
      </w:pPr>
    </w:p>
    <w:p w14:paraId="3EA2A34C" w14:textId="1BB52778" w:rsidR="0030640E" w:rsidRDefault="0030640E" w:rsidP="0030640E">
      <w:pPr>
        <w:ind w:firstLine="360"/>
      </w:pPr>
      <w:r>
        <w:t>__________________________________________________________________</w:t>
      </w:r>
    </w:p>
    <w:p w14:paraId="5FB057BD" w14:textId="77777777" w:rsidR="00751F1D" w:rsidRDefault="00751F1D" w:rsidP="00751F1D">
      <w:pPr>
        <w:ind w:firstLine="360"/>
      </w:pPr>
    </w:p>
    <w:p w14:paraId="2DEA3F52" w14:textId="77777777" w:rsidR="002D0EF8" w:rsidRDefault="002D0EF8" w:rsidP="002D0EF8">
      <w:pPr>
        <w:pStyle w:val="ListParagraph"/>
        <w:rPr>
          <w:b/>
          <w:bCs/>
        </w:rPr>
      </w:pPr>
    </w:p>
    <w:p w14:paraId="0D5FA97A" w14:textId="32C44079" w:rsidR="00F04A0F" w:rsidRPr="007B7AB9" w:rsidRDefault="00F04A0F" w:rsidP="00F04A0F">
      <w:pPr>
        <w:pStyle w:val="ListParagraph"/>
        <w:numPr>
          <w:ilvl w:val="0"/>
          <w:numId w:val="11"/>
        </w:numPr>
        <w:rPr>
          <w:b/>
          <w:bCs/>
        </w:rPr>
      </w:pPr>
      <w:r w:rsidRPr="007B7AB9">
        <w:rPr>
          <w:b/>
          <w:bCs/>
        </w:rPr>
        <w:t>Volunteering</w:t>
      </w:r>
      <w:r w:rsidR="00BC2FE5" w:rsidRPr="007B7AB9">
        <w:rPr>
          <w:b/>
          <w:bCs/>
        </w:rPr>
        <w:t>?</w:t>
      </w:r>
      <w:r w:rsidRPr="007B7AB9">
        <w:rPr>
          <w:b/>
          <w:bCs/>
        </w:rPr>
        <w:t xml:space="preserve"> </w:t>
      </w:r>
    </w:p>
    <w:p w14:paraId="671C4D59" w14:textId="43D0469E" w:rsidR="00F04A0F" w:rsidRPr="00D437F6" w:rsidRDefault="00F04A0F" w:rsidP="00F04A0F">
      <w:pPr>
        <w:ind w:left="360"/>
      </w:pPr>
    </w:p>
    <w:p w14:paraId="277A10FB" w14:textId="2D45E87A" w:rsidR="00F04A0F" w:rsidRPr="00D437F6" w:rsidRDefault="00F04A0F" w:rsidP="00273FE4">
      <w:pPr>
        <w:ind w:left="360"/>
      </w:pPr>
      <w:r w:rsidRPr="00D437F6">
        <w:t>The CCO is run by a volunteer Board of Directors</w:t>
      </w:r>
      <w:r w:rsidR="00273FE4">
        <w:t xml:space="preserve"> </w:t>
      </w:r>
      <w:r w:rsidRPr="00D437F6">
        <w:t xml:space="preserve">and by volunteers who </w:t>
      </w:r>
      <w:r w:rsidR="002D0EF8">
        <w:t>fulfill certain functions, or s</w:t>
      </w:r>
      <w:r w:rsidRPr="00D437F6">
        <w:t xml:space="preserve">erve on </w:t>
      </w:r>
      <w:r w:rsidR="002D0EF8">
        <w:t xml:space="preserve">particular </w:t>
      </w:r>
      <w:r w:rsidRPr="00D437F6">
        <w:t>committees</w:t>
      </w:r>
      <w:r w:rsidR="002D0EF8">
        <w:t xml:space="preserve"> that report to the Board</w:t>
      </w:r>
      <w:r w:rsidRPr="00D437F6">
        <w:t xml:space="preserve">. </w:t>
      </w:r>
      <w:r w:rsidR="002D0EF8">
        <w:t xml:space="preserve">Are </w:t>
      </w:r>
      <w:r w:rsidRPr="00D437F6">
        <w:t xml:space="preserve">you willing to </w:t>
      </w:r>
      <w:r w:rsidR="002D0EF8">
        <w:t>be a CCO volunteer? Committee opportunities include:</w:t>
      </w:r>
    </w:p>
    <w:p w14:paraId="55F0E3B3" w14:textId="77777777" w:rsidR="0078233C" w:rsidRPr="00D437F6" w:rsidRDefault="0078233C" w:rsidP="00F04A0F">
      <w:pPr>
        <w:ind w:left="360"/>
      </w:pPr>
    </w:p>
    <w:p w14:paraId="2831FBD5" w14:textId="2ADD62C6" w:rsidR="00F04A0F" w:rsidRPr="00D437F6" w:rsidRDefault="00D13D82" w:rsidP="00F04A0F">
      <w:pPr>
        <w:ind w:left="360"/>
      </w:pPr>
      <w:r w:rsidRPr="00D437F6">
        <w:t xml:space="preserve">Membership and Communications  </w:t>
      </w:r>
      <w:r w:rsidRPr="00D437F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D437F6">
        <w:instrText xml:space="preserve"> FORMCHECKBOX </w:instrText>
      </w:r>
      <w:r w:rsidR="00000000">
        <w:fldChar w:fldCharType="separate"/>
      </w:r>
      <w:r w:rsidRPr="00D437F6">
        <w:fldChar w:fldCharType="end"/>
      </w:r>
      <w:bookmarkEnd w:id="12"/>
      <w:r w:rsidRPr="00D437F6">
        <w:t xml:space="preserve"> Yes</w:t>
      </w:r>
    </w:p>
    <w:p w14:paraId="5414D7A6" w14:textId="634FC153" w:rsidR="00D13D82" w:rsidRDefault="00D13D82" w:rsidP="00F04A0F">
      <w:pPr>
        <w:ind w:left="360"/>
      </w:pPr>
      <w:r w:rsidRPr="00D437F6">
        <w:t xml:space="preserve">Concert Logistics </w:t>
      </w:r>
      <w:r w:rsidRPr="00D437F6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D437F6">
        <w:instrText xml:space="preserve"> FORMCHECKBOX </w:instrText>
      </w:r>
      <w:r w:rsidR="00000000">
        <w:fldChar w:fldCharType="separate"/>
      </w:r>
      <w:r w:rsidRPr="00D437F6">
        <w:fldChar w:fldCharType="end"/>
      </w:r>
      <w:bookmarkEnd w:id="13"/>
      <w:r w:rsidRPr="00D437F6">
        <w:t xml:space="preserve"> Yes</w:t>
      </w:r>
    </w:p>
    <w:p w14:paraId="64FED97E" w14:textId="58EA081A" w:rsidR="00E33B6F" w:rsidRPr="00D437F6" w:rsidRDefault="00E33B6F" w:rsidP="00F04A0F">
      <w:pPr>
        <w:ind w:left="360"/>
      </w:pPr>
      <w:r>
        <w:t>40</w:t>
      </w:r>
      <w:r w:rsidRPr="00E33B6F">
        <w:rPr>
          <w:vertAlign w:val="superscript"/>
        </w:rPr>
        <w:t>th</w:t>
      </w:r>
      <w:r>
        <w:t xml:space="preserve"> Anniversary Planning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4"/>
      <w:r>
        <w:instrText xml:space="preserve"> FORMCHECKBOX </w:instrText>
      </w:r>
      <w:r>
        <w:fldChar w:fldCharType="end"/>
      </w:r>
      <w:bookmarkEnd w:id="14"/>
      <w:r>
        <w:t xml:space="preserve"> Yes </w:t>
      </w:r>
    </w:p>
    <w:p w14:paraId="3FADBD43" w14:textId="6423CC8D" w:rsidR="002D0EF8" w:rsidRDefault="00D13D82" w:rsidP="00F04A0F">
      <w:pPr>
        <w:ind w:left="360"/>
      </w:pPr>
      <w:r w:rsidRPr="00D437F6">
        <w:t>Finance</w:t>
      </w:r>
      <w:r w:rsidR="00BC2FE5" w:rsidRPr="00D437F6">
        <w:t xml:space="preserve">, </w:t>
      </w:r>
      <w:r w:rsidRPr="00D437F6">
        <w:t>Budget</w:t>
      </w:r>
      <w:r w:rsidR="002D0EF8">
        <w:t xml:space="preserve"> </w:t>
      </w:r>
      <w:r w:rsidR="002D0EF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="002D0EF8">
        <w:instrText xml:space="preserve"> FORMCHECKBOX </w:instrText>
      </w:r>
      <w:r w:rsidR="00000000">
        <w:fldChar w:fldCharType="separate"/>
      </w:r>
      <w:r w:rsidR="002D0EF8">
        <w:fldChar w:fldCharType="end"/>
      </w:r>
      <w:bookmarkEnd w:id="15"/>
      <w:r w:rsidR="002D0EF8">
        <w:t xml:space="preserve"> Yes</w:t>
      </w:r>
    </w:p>
    <w:p w14:paraId="05B8898A" w14:textId="30E7978D" w:rsidR="00D13D82" w:rsidRPr="00D437F6" w:rsidRDefault="00BC2FE5" w:rsidP="00F04A0F">
      <w:pPr>
        <w:ind w:left="360"/>
      </w:pPr>
      <w:r w:rsidRPr="00D437F6">
        <w:t>Fundraising</w:t>
      </w:r>
      <w:r w:rsidR="00D13D82" w:rsidRPr="00D437F6">
        <w:t xml:space="preserve"> </w:t>
      </w:r>
      <w:r w:rsidR="00D13D82" w:rsidRPr="00D437F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="00D13D82" w:rsidRPr="00D437F6">
        <w:instrText xml:space="preserve"> FORMCHECKBOX </w:instrText>
      </w:r>
      <w:r w:rsidR="00000000">
        <w:fldChar w:fldCharType="separate"/>
      </w:r>
      <w:r w:rsidR="00D13D82" w:rsidRPr="00D437F6">
        <w:fldChar w:fldCharType="end"/>
      </w:r>
      <w:bookmarkEnd w:id="16"/>
      <w:r w:rsidR="00D13D82" w:rsidRPr="00D437F6">
        <w:t xml:space="preserve"> Yes</w:t>
      </w:r>
    </w:p>
    <w:p w14:paraId="4F6B30FC" w14:textId="3993FE15" w:rsidR="00D13D82" w:rsidRPr="00D437F6" w:rsidRDefault="00D13D82" w:rsidP="00F04A0F">
      <w:pPr>
        <w:ind w:left="360"/>
      </w:pPr>
      <w:r w:rsidRPr="00D437F6">
        <w:t xml:space="preserve">Programming </w:t>
      </w:r>
      <w:r w:rsidRPr="00D437F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D437F6">
        <w:instrText xml:space="preserve"> FORMCHECKBOX </w:instrText>
      </w:r>
      <w:r w:rsidR="00000000">
        <w:fldChar w:fldCharType="separate"/>
      </w:r>
      <w:r w:rsidRPr="00D437F6">
        <w:fldChar w:fldCharType="end"/>
      </w:r>
      <w:bookmarkEnd w:id="17"/>
      <w:r w:rsidRPr="00D437F6">
        <w:t xml:space="preserve"> Yes</w:t>
      </w:r>
    </w:p>
    <w:p w14:paraId="7D8749B3" w14:textId="4A8ACA6E" w:rsidR="0040098A" w:rsidRDefault="0040098A" w:rsidP="00F04A0F">
      <w:pPr>
        <w:ind w:left="360"/>
      </w:pPr>
      <w:r w:rsidRPr="00D437F6">
        <w:t xml:space="preserve">Serving as a Director on the Board </w:t>
      </w:r>
      <w:r w:rsidRPr="00D437F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Pr="00D437F6">
        <w:instrText xml:space="preserve"> FORMCHECKBOX </w:instrText>
      </w:r>
      <w:r w:rsidR="00000000">
        <w:fldChar w:fldCharType="separate"/>
      </w:r>
      <w:r w:rsidRPr="00D437F6">
        <w:fldChar w:fldCharType="end"/>
      </w:r>
      <w:bookmarkEnd w:id="18"/>
      <w:r w:rsidRPr="00D437F6">
        <w:t xml:space="preserve"> Yes </w:t>
      </w:r>
    </w:p>
    <w:p w14:paraId="47B1BFD7" w14:textId="5AB2841E" w:rsidR="00273FE4" w:rsidRPr="00D437F6" w:rsidRDefault="00273FE4" w:rsidP="00F04A0F">
      <w:pPr>
        <w:ind w:left="360"/>
      </w:pPr>
      <w:r>
        <w:t xml:space="preserve">Social Media Advertising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3"/>
      <w:r>
        <w:instrText xml:space="preserve"> FORMCHECKBOX </w:instrText>
      </w:r>
      <w:r>
        <w:fldChar w:fldCharType="end"/>
      </w:r>
      <w:bookmarkEnd w:id="19"/>
      <w:r>
        <w:t xml:space="preserve"> Yes</w:t>
      </w:r>
    </w:p>
    <w:p w14:paraId="735E22F6" w14:textId="77777777" w:rsidR="0078233C" w:rsidRPr="00D437F6" w:rsidRDefault="0078233C" w:rsidP="00F04A0F">
      <w:pPr>
        <w:ind w:left="360"/>
      </w:pPr>
    </w:p>
    <w:p w14:paraId="482836B2" w14:textId="2DDA4F93" w:rsidR="00BC2FE5" w:rsidRPr="007B7AB9" w:rsidRDefault="00C37AEC" w:rsidP="00C37AEC">
      <w:pPr>
        <w:pStyle w:val="ListParagraph"/>
        <w:numPr>
          <w:ilvl w:val="0"/>
          <w:numId w:val="11"/>
        </w:numPr>
        <w:rPr>
          <w:b/>
          <w:bCs/>
        </w:rPr>
      </w:pPr>
      <w:r w:rsidRPr="007B7AB9">
        <w:rPr>
          <w:b/>
          <w:bCs/>
        </w:rPr>
        <w:t>F</w:t>
      </w:r>
      <w:r w:rsidR="00BC2FE5" w:rsidRPr="007B7AB9">
        <w:rPr>
          <w:b/>
          <w:bCs/>
        </w:rPr>
        <w:t xml:space="preserve">eedback and Ideas </w:t>
      </w:r>
    </w:p>
    <w:p w14:paraId="75D6D9DE" w14:textId="77777777" w:rsidR="0078233C" w:rsidRPr="00D437F6" w:rsidRDefault="0078233C" w:rsidP="0040098A"/>
    <w:p w14:paraId="1E0AA017" w14:textId="798CB702" w:rsidR="00D13D82" w:rsidRPr="00D437F6" w:rsidRDefault="002D0EF8" w:rsidP="002D0EF8">
      <w:pPr>
        <w:ind w:left="360"/>
      </w:pPr>
      <w:r>
        <w:t>Please add a page to this</w:t>
      </w:r>
      <w:r w:rsidR="00273FE4">
        <w:t xml:space="preserve"> </w:t>
      </w:r>
      <w:r>
        <w:t xml:space="preserve">Form </w:t>
      </w:r>
      <w:r w:rsidR="00273FE4">
        <w:t xml:space="preserve">(or write on the back) </w:t>
      </w:r>
      <w:r>
        <w:t>if you have thoughts, ideas, or feedback</w:t>
      </w:r>
      <w:r w:rsidR="00273FE4">
        <w:t xml:space="preserve"> </w:t>
      </w:r>
      <w:r>
        <w:t>to share</w:t>
      </w:r>
      <w:r w:rsidR="00273FE4">
        <w:t xml:space="preserve"> </w:t>
      </w:r>
      <w:r>
        <w:t xml:space="preserve">about anything, for example, programme suggestions, communication ideas, </w:t>
      </w:r>
      <w:r w:rsidR="00273FE4">
        <w:t>skills/interest</w:t>
      </w:r>
      <w:r w:rsidR="00E33B6F">
        <w:t>s</w:t>
      </w:r>
      <w:r w:rsidR="00273FE4">
        <w:t xml:space="preserve"> that you are offering </w:t>
      </w:r>
      <w:r w:rsidR="00E33B6F">
        <w:t>for the CCO to use, etc.</w:t>
      </w:r>
    </w:p>
    <w:p w14:paraId="1E3B5AAD" w14:textId="20BE564B" w:rsidR="00890072" w:rsidRPr="00D437F6" w:rsidRDefault="00890072" w:rsidP="00890072"/>
    <w:sectPr w:rsidR="00890072" w:rsidRPr="00D437F6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737C" w14:textId="77777777" w:rsidR="00DE45CB" w:rsidRDefault="00DE45CB" w:rsidP="0040098A">
      <w:r>
        <w:separator/>
      </w:r>
    </w:p>
  </w:endnote>
  <w:endnote w:type="continuationSeparator" w:id="0">
    <w:p w14:paraId="55EC1408" w14:textId="77777777" w:rsidR="00DE45CB" w:rsidRDefault="00DE45CB" w:rsidP="004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6428355"/>
      <w:docPartObj>
        <w:docPartGallery w:val="Page Numbers (Bottom of Page)"/>
        <w:docPartUnique/>
      </w:docPartObj>
    </w:sdtPr>
    <w:sdtContent>
      <w:p w14:paraId="78D972B4" w14:textId="3DC239ED" w:rsidR="0040098A" w:rsidRDefault="0040098A" w:rsidP="00B069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0640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A4EAF" w14:textId="77777777" w:rsidR="0040098A" w:rsidRDefault="0040098A" w:rsidP="004009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6574398"/>
      <w:docPartObj>
        <w:docPartGallery w:val="Page Numbers (Bottom of Page)"/>
        <w:docPartUnique/>
      </w:docPartObj>
    </w:sdtPr>
    <w:sdtContent>
      <w:p w14:paraId="23BE24BA" w14:textId="1E675C2D" w:rsidR="0040098A" w:rsidRDefault="0040098A" w:rsidP="00B069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389522" w14:textId="77777777" w:rsidR="0040098A" w:rsidRDefault="0040098A" w:rsidP="004009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7E1D" w14:textId="77777777" w:rsidR="00DE45CB" w:rsidRDefault="00DE45CB" w:rsidP="0040098A">
      <w:r>
        <w:separator/>
      </w:r>
    </w:p>
  </w:footnote>
  <w:footnote w:type="continuationSeparator" w:id="0">
    <w:p w14:paraId="56C3B968" w14:textId="77777777" w:rsidR="00DE45CB" w:rsidRDefault="00DE45CB" w:rsidP="0040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DED"/>
    <w:multiLevelType w:val="multilevel"/>
    <w:tmpl w:val="BE10EC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867A97"/>
    <w:multiLevelType w:val="hybridMultilevel"/>
    <w:tmpl w:val="0144C8FC"/>
    <w:lvl w:ilvl="0" w:tplc="B8A87B7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D6D8C"/>
    <w:multiLevelType w:val="hybridMultilevel"/>
    <w:tmpl w:val="AB320AA8"/>
    <w:lvl w:ilvl="0" w:tplc="52B206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221"/>
    <w:multiLevelType w:val="multilevel"/>
    <w:tmpl w:val="52F2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B44E26"/>
    <w:multiLevelType w:val="multilevel"/>
    <w:tmpl w:val="9A8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FB198B"/>
    <w:multiLevelType w:val="hybridMultilevel"/>
    <w:tmpl w:val="23001196"/>
    <w:lvl w:ilvl="0" w:tplc="52B206B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C29F6"/>
    <w:multiLevelType w:val="hybridMultilevel"/>
    <w:tmpl w:val="3144757A"/>
    <w:lvl w:ilvl="0" w:tplc="688C4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624E"/>
    <w:multiLevelType w:val="hybridMultilevel"/>
    <w:tmpl w:val="FE06E494"/>
    <w:lvl w:ilvl="0" w:tplc="D1845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3E57"/>
    <w:multiLevelType w:val="hybridMultilevel"/>
    <w:tmpl w:val="8CC26CF4"/>
    <w:lvl w:ilvl="0" w:tplc="2A789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0885"/>
    <w:multiLevelType w:val="hybridMultilevel"/>
    <w:tmpl w:val="6130EBDA"/>
    <w:lvl w:ilvl="0" w:tplc="6EC021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69B3"/>
    <w:multiLevelType w:val="hybridMultilevel"/>
    <w:tmpl w:val="4A9218D0"/>
    <w:lvl w:ilvl="0" w:tplc="AF0857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B413D"/>
    <w:multiLevelType w:val="hybridMultilevel"/>
    <w:tmpl w:val="1A547684"/>
    <w:lvl w:ilvl="0" w:tplc="A262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0D59"/>
    <w:multiLevelType w:val="multilevel"/>
    <w:tmpl w:val="424A6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06743382">
    <w:abstractNumId w:val="0"/>
  </w:num>
  <w:num w:numId="2" w16cid:durableId="1856529988">
    <w:abstractNumId w:val="3"/>
  </w:num>
  <w:num w:numId="3" w16cid:durableId="245648422">
    <w:abstractNumId w:val="12"/>
  </w:num>
  <w:num w:numId="4" w16cid:durableId="605621763">
    <w:abstractNumId w:val="12"/>
  </w:num>
  <w:num w:numId="5" w16cid:durableId="1056591942">
    <w:abstractNumId w:val="4"/>
  </w:num>
  <w:num w:numId="6" w16cid:durableId="1666937909">
    <w:abstractNumId w:val="5"/>
  </w:num>
  <w:num w:numId="7" w16cid:durableId="1622613526">
    <w:abstractNumId w:val="2"/>
  </w:num>
  <w:num w:numId="8" w16cid:durableId="1900704956">
    <w:abstractNumId w:val="6"/>
  </w:num>
  <w:num w:numId="9" w16cid:durableId="1081753564">
    <w:abstractNumId w:val="8"/>
  </w:num>
  <w:num w:numId="10" w16cid:durableId="119306130">
    <w:abstractNumId w:val="7"/>
  </w:num>
  <w:num w:numId="11" w16cid:durableId="828061621">
    <w:abstractNumId w:val="11"/>
  </w:num>
  <w:num w:numId="12" w16cid:durableId="1730107900">
    <w:abstractNumId w:val="1"/>
  </w:num>
  <w:num w:numId="13" w16cid:durableId="2131851530">
    <w:abstractNumId w:val="9"/>
  </w:num>
  <w:num w:numId="14" w16cid:durableId="2125035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55"/>
    <w:rsid w:val="000575BB"/>
    <w:rsid w:val="000954AA"/>
    <w:rsid w:val="000F7255"/>
    <w:rsid w:val="0012600D"/>
    <w:rsid w:val="001774A4"/>
    <w:rsid w:val="002227ED"/>
    <w:rsid w:val="00273FE4"/>
    <w:rsid w:val="002C3ECA"/>
    <w:rsid w:val="002D0EF8"/>
    <w:rsid w:val="0030640E"/>
    <w:rsid w:val="0031521C"/>
    <w:rsid w:val="004006AA"/>
    <w:rsid w:val="0040098A"/>
    <w:rsid w:val="00455E95"/>
    <w:rsid w:val="005E5E25"/>
    <w:rsid w:val="00610B6C"/>
    <w:rsid w:val="00676361"/>
    <w:rsid w:val="006B1CCF"/>
    <w:rsid w:val="00751F1D"/>
    <w:rsid w:val="0078233C"/>
    <w:rsid w:val="007B7AB9"/>
    <w:rsid w:val="00807F6B"/>
    <w:rsid w:val="00856F90"/>
    <w:rsid w:val="00890072"/>
    <w:rsid w:val="0094088B"/>
    <w:rsid w:val="00962FC9"/>
    <w:rsid w:val="00AD083C"/>
    <w:rsid w:val="00BC2FE5"/>
    <w:rsid w:val="00C37AEC"/>
    <w:rsid w:val="00D13D82"/>
    <w:rsid w:val="00D437F6"/>
    <w:rsid w:val="00DE45CB"/>
    <w:rsid w:val="00E32249"/>
    <w:rsid w:val="00E33B6F"/>
    <w:rsid w:val="00E53C6D"/>
    <w:rsid w:val="00EA4CF6"/>
    <w:rsid w:val="00F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AC4A"/>
  <w15:chartTrackingRefBased/>
  <w15:docId w15:val="{BFE1CF2D-DA0E-2B48-A999-254D5649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75BB"/>
    <w:pPr>
      <w:keepNext/>
      <w:keepLines/>
      <w:spacing w:before="24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3C6D"/>
    <w:pPr>
      <w:keepNext/>
      <w:keepLines/>
      <w:numPr>
        <w:ilvl w:val="1"/>
        <w:numId w:val="5"/>
      </w:numPr>
      <w:spacing w:before="40"/>
      <w:ind w:left="576" w:hanging="576"/>
      <w:outlineLvl w:val="1"/>
    </w:pPr>
    <w:rPr>
      <w:rFonts w:ascii="Times New Roman" w:eastAsiaTheme="majorEastAsia" w:hAnsi="Times New Roman" w:cs="Arial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3C6D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/>
      <w:color w:val="2E74B5" w:themeColor="accent5" w:themeShade="BF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C6D"/>
    <w:rPr>
      <w:rFonts w:ascii="Times New Roman" w:eastAsiaTheme="majorEastAsia" w:hAnsi="Times New Roman" w:cs="Arial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5E25"/>
    <w:rPr>
      <w:rFonts w:eastAsiaTheme="majorEastAsia"/>
      <w:color w:val="2E74B5" w:themeColor="accent5" w:themeShade="BF"/>
      <w:sz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575BB"/>
    <w:rPr>
      <w:rFonts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F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2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0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8A"/>
  </w:style>
  <w:style w:type="character" w:styleId="PageNumber">
    <w:name w:val="page number"/>
    <w:basedOn w:val="DefaultParagraphFont"/>
    <w:uiPriority w:val="99"/>
    <w:semiHidden/>
    <w:unhideWhenUsed/>
    <w:rsid w:val="0040098A"/>
  </w:style>
  <w:style w:type="character" w:styleId="Hyperlink">
    <w:name w:val="Hyperlink"/>
    <w:basedOn w:val="DefaultParagraphFont"/>
    <w:uiPriority w:val="99"/>
    <w:unhideWhenUsed/>
    <w:rsid w:val="00306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4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6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asurer@ccorchest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Tomé</dc:creator>
  <cp:keywords/>
  <dc:description/>
  <cp:lastModifiedBy>robert mansell</cp:lastModifiedBy>
  <cp:revision>2</cp:revision>
  <dcterms:created xsi:type="dcterms:W3CDTF">2023-08-25T22:50:00Z</dcterms:created>
  <dcterms:modified xsi:type="dcterms:W3CDTF">2023-08-25T22:50:00Z</dcterms:modified>
</cp:coreProperties>
</file>